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B9CF44" w14:textId="4FB5AE64" w:rsidR="00D904CB" w:rsidRDefault="00B92386" w:rsidP="00D904CB">
      <w:pPr>
        <w:jc w:val="center"/>
        <w:rPr>
          <w:b/>
          <w:lang w:val="kk-KZ"/>
        </w:rPr>
      </w:pPr>
      <w:r w:rsidRPr="002B51B0">
        <w:rPr>
          <w:b/>
          <w:lang w:val="kk-KZ"/>
        </w:rPr>
        <w:t>№</w:t>
      </w:r>
      <w:r w:rsidR="009E7F03">
        <w:rPr>
          <w:b/>
          <w:lang w:val="kk-KZ"/>
        </w:rPr>
        <w:t xml:space="preserve"> </w:t>
      </w:r>
      <w:r w:rsidR="00C40701">
        <w:rPr>
          <w:b/>
          <w:lang w:val="kk-KZ"/>
        </w:rPr>
        <w:t>8</w:t>
      </w:r>
      <w:r w:rsidR="00F30F59" w:rsidRPr="002B51B0">
        <w:rPr>
          <w:b/>
          <w:lang w:val="kk-KZ"/>
        </w:rPr>
        <w:t>-дәріс</w:t>
      </w:r>
      <w:r w:rsidR="00916B31" w:rsidRPr="002B51B0">
        <w:rPr>
          <w:b/>
          <w:lang w:val="kk-KZ"/>
        </w:rPr>
        <w:t>.</w:t>
      </w:r>
    </w:p>
    <w:p w14:paraId="2F51621C" w14:textId="77777777" w:rsidR="00AF2BC6" w:rsidRDefault="00AF2BC6" w:rsidP="00D904CB">
      <w:pPr>
        <w:jc w:val="center"/>
        <w:rPr>
          <w:b/>
          <w:lang w:val="kk-KZ"/>
        </w:rPr>
      </w:pPr>
    </w:p>
    <w:p w14:paraId="602D9021" w14:textId="020ED199" w:rsidR="00A67A44" w:rsidRDefault="00AF2BC6" w:rsidP="00A67A44">
      <w:pPr>
        <w:jc w:val="center"/>
        <w:rPr>
          <w:b/>
          <w:sz w:val="22"/>
          <w:lang w:val="kk-KZ"/>
        </w:rPr>
      </w:pPr>
      <w:r>
        <w:rPr>
          <w:b/>
          <w:lang w:val="kk-KZ"/>
        </w:rPr>
        <w:t xml:space="preserve">Тақырыбы: </w:t>
      </w:r>
      <w:r w:rsidR="00C40701" w:rsidRPr="00C40701">
        <w:rPr>
          <w:b/>
          <w:sz w:val="22"/>
          <w:lang w:val="kk-KZ"/>
        </w:rPr>
        <w:t>Таңбасы алма-кезек ауыспалы қатарлар. Лейбниц теоремасы. Таңбасы ауыспалы қатарлар. Абсолютті және шартты жинақтылық.</w:t>
      </w:r>
    </w:p>
    <w:p w14:paraId="0D8B897E" w14:textId="77777777" w:rsidR="00C40701" w:rsidRDefault="00C40701" w:rsidP="00A67A44">
      <w:pPr>
        <w:jc w:val="center"/>
        <w:rPr>
          <w:b/>
          <w:sz w:val="22"/>
          <w:lang w:val="kk-KZ"/>
        </w:rPr>
      </w:pPr>
    </w:p>
    <w:p w14:paraId="4EFF3886" w14:textId="77777777" w:rsidR="00A67A44" w:rsidRPr="00A67A44" w:rsidRDefault="00A67A44" w:rsidP="00A67A44">
      <w:pPr>
        <w:jc w:val="center"/>
        <w:rPr>
          <w:lang w:val="kk-KZ"/>
        </w:rPr>
      </w:pPr>
      <w:r w:rsidRPr="00A67A44">
        <w:rPr>
          <w:position w:val="-12"/>
        </w:rPr>
        <w:object w:dxaOrig="2260" w:dyaOrig="380" w14:anchorId="49011FA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3.4pt;height:18.6pt" o:ole="">
            <v:imagedata r:id="rId6" o:title=""/>
          </v:shape>
          <o:OLEObject Type="Embed" ProgID="Equation.3" ShapeID="_x0000_i1025" DrawAspect="Content" ObjectID="_1826274573" r:id="rId7"/>
        </w:object>
      </w:r>
      <w:r w:rsidRPr="00A67A44">
        <w:rPr>
          <w:lang w:val="kk-KZ"/>
        </w:rPr>
        <w:t xml:space="preserve">  ,                                                   (</w:t>
      </w:r>
      <w:r>
        <w:rPr>
          <w:lang w:val="kk-KZ"/>
        </w:rPr>
        <w:t>1</w:t>
      </w:r>
      <w:r w:rsidRPr="00A67A44">
        <w:rPr>
          <w:lang w:val="kk-KZ"/>
        </w:rPr>
        <w:t>)</w:t>
      </w:r>
    </w:p>
    <w:p w14:paraId="30285428" w14:textId="77777777" w:rsidR="00A67A44" w:rsidRPr="00A67A44" w:rsidRDefault="00A67A44" w:rsidP="00A67A44">
      <w:pPr>
        <w:jc w:val="center"/>
        <w:rPr>
          <w:lang w:val="kk-KZ"/>
        </w:rPr>
      </w:pPr>
      <w:r w:rsidRPr="00A67A44">
        <w:rPr>
          <w:position w:val="-14"/>
        </w:rPr>
        <w:object w:dxaOrig="2479" w:dyaOrig="420" w14:anchorId="4B28AAFA">
          <v:shape id="_x0000_i1026" type="#_x0000_t75" style="width:123.6pt;height:21pt" o:ole="">
            <v:imagedata r:id="rId8" o:title=""/>
          </v:shape>
          <o:OLEObject Type="Embed" ProgID="Equation.3" ShapeID="_x0000_i1026" DrawAspect="Content" ObjectID="_1826274574" r:id="rId9"/>
        </w:object>
      </w:r>
      <w:r w:rsidRPr="00A67A44">
        <w:rPr>
          <w:lang w:val="kk-KZ"/>
        </w:rPr>
        <w:t>,                                                  (</w:t>
      </w:r>
      <w:r>
        <w:rPr>
          <w:lang w:val="kk-KZ"/>
        </w:rPr>
        <w:t>2</w:t>
      </w:r>
      <w:r w:rsidRPr="00A67A44">
        <w:rPr>
          <w:lang w:val="kk-KZ"/>
        </w:rPr>
        <w:t>)</w:t>
      </w:r>
    </w:p>
    <w:p w14:paraId="16315674" w14:textId="77777777" w:rsidR="00A67A44" w:rsidRPr="00A67A44" w:rsidRDefault="00A67A44" w:rsidP="00A67A44">
      <w:pPr>
        <w:jc w:val="both"/>
        <w:rPr>
          <w:lang w:val="kk-KZ"/>
        </w:rPr>
      </w:pPr>
      <w:r w:rsidRPr="00A67A44">
        <w:rPr>
          <w:lang w:val="kk-KZ"/>
        </w:rPr>
        <w:t>қатарларын қарастырамыз.</w:t>
      </w:r>
    </w:p>
    <w:p w14:paraId="7DCE6466" w14:textId="77777777" w:rsidR="00A67A44" w:rsidRPr="00A67A44" w:rsidRDefault="00A67A44" w:rsidP="00A67A44">
      <w:pPr>
        <w:jc w:val="both"/>
        <w:rPr>
          <w:lang w:val="kk-KZ"/>
        </w:rPr>
      </w:pPr>
      <w:r w:rsidRPr="00A67A44">
        <w:rPr>
          <w:b/>
          <w:lang w:val="kk-KZ"/>
        </w:rPr>
        <w:t xml:space="preserve">           </w:t>
      </w:r>
      <w:r w:rsidRPr="00A67A44">
        <w:rPr>
          <w:b/>
          <w:lang w:val="kk-KZ"/>
        </w:rPr>
        <w:tab/>
        <w:t xml:space="preserve">Анықтама </w:t>
      </w:r>
      <w:r>
        <w:rPr>
          <w:b/>
          <w:lang w:val="kk-KZ"/>
        </w:rPr>
        <w:t>1</w:t>
      </w:r>
      <w:r w:rsidRPr="00A67A44">
        <w:rPr>
          <w:b/>
          <w:lang w:val="kk-KZ"/>
        </w:rPr>
        <w:t xml:space="preserve">. </w:t>
      </w:r>
      <w:r w:rsidRPr="00A67A44">
        <w:rPr>
          <w:lang w:val="kk-KZ"/>
        </w:rPr>
        <w:t>(</w:t>
      </w:r>
      <w:r>
        <w:rPr>
          <w:lang w:val="kk-KZ"/>
        </w:rPr>
        <w:t>1</w:t>
      </w:r>
      <w:r w:rsidRPr="00A67A44">
        <w:rPr>
          <w:lang w:val="kk-KZ"/>
        </w:rPr>
        <w:t xml:space="preserve">) сандық қатарының мүшелері деп аталатын  </w:t>
      </w:r>
      <w:r w:rsidRPr="00A67A44">
        <w:rPr>
          <w:position w:val="-12"/>
        </w:rPr>
        <w:object w:dxaOrig="1480" w:dyaOrig="360" w14:anchorId="72341A13">
          <v:shape id="_x0000_i1027" type="#_x0000_t75" style="width:74.4pt;height:18pt" o:ole="">
            <v:imagedata r:id="rId10" o:title=""/>
          </v:shape>
          <o:OLEObject Type="Embed" ProgID="Equation.3" ShapeID="_x0000_i1027" DrawAspect="Content" ObjectID="_1826274575" r:id="rId11"/>
        </w:object>
      </w:r>
      <w:r w:rsidRPr="00A67A44">
        <w:rPr>
          <w:lang w:val="kk-KZ"/>
        </w:rPr>
        <w:t xml:space="preserve">… оң  да, теріс те болатын болса, онда бұл қатар таңбалары ауыспалы қатар деп аталады.  </w:t>
      </w:r>
    </w:p>
    <w:p w14:paraId="71EE8919" w14:textId="77777777" w:rsidR="00A67A44" w:rsidRPr="00A67A44" w:rsidRDefault="00A67A44" w:rsidP="00A67A44">
      <w:pPr>
        <w:rPr>
          <w:lang w:val="kk-KZ"/>
        </w:rPr>
      </w:pPr>
      <w:r w:rsidRPr="00A67A44">
        <w:rPr>
          <w:lang w:val="kk-KZ"/>
        </w:rPr>
        <w:t xml:space="preserve">             Таңбалары алма-кезек ауыспалы қатар (</w:t>
      </w:r>
      <w:r>
        <w:rPr>
          <w:lang w:val="kk-KZ"/>
        </w:rPr>
        <w:t>1</w:t>
      </w:r>
      <w:r w:rsidRPr="00A67A44">
        <w:rPr>
          <w:lang w:val="kk-KZ"/>
        </w:rPr>
        <w:t xml:space="preserve">)  қатарының дербес  жағдайы: </w:t>
      </w:r>
    </w:p>
    <w:p w14:paraId="670E8196" w14:textId="77777777" w:rsidR="00A67A44" w:rsidRPr="00A67A44" w:rsidRDefault="00A67A44" w:rsidP="00A67A44">
      <w:pPr>
        <w:jc w:val="center"/>
        <w:rPr>
          <w:lang w:val="kk-KZ"/>
        </w:rPr>
      </w:pPr>
      <w:r w:rsidRPr="00A67A44">
        <w:rPr>
          <w:position w:val="-12"/>
        </w:rPr>
        <w:object w:dxaOrig="4320" w:dyaOrig="360" w14:anchorId="53D94243">
          <v:shape id="_x0000_i1028" type="#_x0000_t75" style="width:3in;height:18pt" o:ole="">
            <v:imagedata r:id="rId12" o:title=""/>
          </v:shape>
          <o:OLEObject Type="Embed" ProgID="Equation.3" ShapeID="_x0000_i1028" DrawAspect="Content" ObjectID="_1826274576" r:id="rId13"/>
        </w:object>
      </w:r>
      <w:r w:rsidRPr="00A67A44">
        <w:rPr>
          <w:lang w:val="kk-KZ"/>
        </w:rPr>
        <w:t xml:space="preserve">                                   (</w:t>
      </w:r>
      <w:r>
        <w:rPr>
          <w:lang w:val="kk-KZ"/>
        </w:rPr>
        <w:t>3</w:t>
      </w:r>
      <w:r w:rsidRPr="00A67A44">
        <w:rPr>
          <w:lang w:val="kk-KZ"/>
        </w:rPr>
        <w:t>)</w:t>
      </w:r>
    </w:p>
    <w:p w14:paraId="328E3AEC" w14:textId="77777777" w:rsidR="00A67A44" w:rsidRPr="00A67A44" w:rsidRDefault="00A67A44" w:rsidP="00A67A44">
      <w:pPr>
        <w:jc w:val="both"/>
        <w:rPr>
          <w:lang w:val="kk-KZ"/>
        </w:rPr>
      </w:pPr>
      <w:r w:rsidRPr="00A67A44">
        <w:rPr>
          <w:b/>
          <w:lang w:val="kk-KZ"/>
        </w:rPr>
        <w:t xml:space="preserve">           </w:t>
      </w:r>
      <w:r w:rsidRPr="00A67A44">
        <w:rPr>
          <w:b/>
          <w:lang w:val="kk-KZ"/>
        </w:rPr>
        <w:tab/>
        <w:t>Лейбниц белгісі</w:t>
      </w:r>
      <w:r w:rsidRPr="00A67A44">
        <w:rPr>
          <w:lang w:val="kk-KZ"/>
        </w:rPr>
        <w:t>. Егер (</w:t>
      </w:r>
      <w:r>
        <w:rPr>
          <w:lang w:val="kk-KZ"/>
        </w:rPr>
        <w:t>3</w:t>
      </w:r>
      <w:r w:rsidRPr="00A67A44">
        <w:rPr>
          <w:lang w:val="kk-KZ"/>
        </w:rPr>
        <w:t xml:space="preserve">) қатарының мүшелері  үшін қандай да  бір </w:t>
      </w:r>
      <w:r w:rsidRPr="00A67A44">
        <w:rPr>
          <w:position w:val="-6"/>
        </w:rPr>
        <w:object w:dxaOrig="300" w:dyaOrig="300" w14:anchorId="50CFEBD1">
          <v:shape id="_x0000_i1029" type="#_x0000_t75" style="width:15pt;height:15pt" o:ole="">
            <v:imagedata r:id="rId14" o:title=""/>
          </v:shape>
          <o:OLEObject Type="Embed" ProgID="Equation.3" ShapeID="_x0000_i1029" DrawAspect="Content" ObjectID="_1826274577" r:id="rId15"/>
        </w:object>
      </w:r>
      <w:r w:rsidRPr="00A67A44">
        <w:rPr>
          <w:lang w:val="kk-KZ"/>
        </w:rPr>
        <w:t xml:space="preserve"> нөмірінен бастап</w:t>
      </w:r>
      <w:r w:rsidRPr="00A67A44">
        <w:rPr>
          <w:position w:val="-12"/>
        </w:rPr>
        <w:object w:dxaOrig="2540" w:dyaOrig="380" w14:anchorId="539684D8">
          <v:shape id="_x0000_i1030" type="#_x0000_t75" style="width:126.6pt;height:18.6pt" o:ole="">
            <v:imagedata r:id="rId16" o:title=""/>
          </v:shape>
          <o:OLEObject Type="Embed" ProgID="Equation.3" ShapeID="_x0000_i1030" DrawAspect="Content" ObjectID="_1826274578" r:id="rId17"/>
        </w:object>
      </w:r>
      <w:r w:rsidRPr="00A67A44">
        <w:rPr>
          <w:lang w:val="kk-KZ"/>
        </w:rPr>
        <w:t xml:space="preserve"> теңсіздігі орындалып және   </w:t>
      </w:r>
      <w:r w:rsidRPr="00A67A44">
        <w:rPr>
          <w:position w:val="-20"/>
        </w:rPr>
        <w:object w:dxaOrig="1080" w:dyaOrig="440" w14:anchorId="50733D17">
          <v:shape id="_x0000_i1031" type="#_x0000_t75" style="width:54pt;height:21.6pt" o:ole="">
            <v:imagedata r:id="rId18" o:title=""/>
          </v:shape>
          <o:OLEObject Type="Embed" ProgID="Equation.3" ShapeID="_x0000_i1031" DrawAspect="Content" ObjectID="_1826274579" r:id="rId19"/>
        </w:object>
      </w:r>
      <w:r w:rsidRPr="00A67A44">
        <w:rPr>
          <w:lang w:val="kk-KZ"/>
        </w:rPr>
        <w:t xml:space="preserve">  болса, онда (</w:t>
      </w:r>
      <w:r>
        <w:rPr>
          <w:lang w:val="kk-KZ"/>
        </w:rPr>
        <w:t>3</w:t>
      </w:r>
      <w:r w:rsidRPr="00A67A44">
        <w:rPr>
          <w:lang w:val="kk-KZ"/>
        </w:rPr>
        <w:t xml:space="preserve">) қатары жинақты және оның қосындысы оң сан. </w:t>
      </w:r>
    </w:p>
    <w:p w14:paraId="15774B00" w14:textId="77777777" w:rsidR="00A67A44" w:rsidRPr="00A67A44" w:rsidRDefault="00A67A44" w:rsidP="00A67A44">
      <w:pPr>
        <w:jc w:val="both"/>
      </w:pPr>
      <w:r w:rsidRPr="00A67A44">
        <w:rPr>
          <w:b/>
          <w:lang w:val="kk-KZ"/>
        </w:rPr>
        <w:t xml:space="preserve">           </w:t>
      </w:r>
      <w:r w:rsidRPr="00A67A44">
        <w:rPr>
          <w:b/>
          <w:lang w:val="kk-KZ"/>
        </w:rPr>
        <w:tab/>
      </w:r>
      <w:r w:rsidRPr="00A67A44">
        <w:rPr>
          <w:b/>
        </w:rPr>
        <w:t xml:space="preserve">Теорема </w:t>
      </w:r>
      <w:r>
        <w:rPr>
          <w:b/>
          <w:lang w:val="kk-KZ"/>
        </w:rPr>
        <w:t>1</w:t>
      </w:r>
      <w:r w:rsidRPr="00A67A44">
        <w:rPr>
          <w:b/>
        </w:rPr>
        <w:t>.</w:t>
      </w:r>
      <w:r w:rsidRPr="00A67A44">
        <w:t xml:space="preserve"> Е</w:t>
      </w:r>
      <w:r w:rsidRPr="00A67A44">
        <w:rPr>
          <w:lang w:val="kk-KZ"/>
        </w:rPr>
        <w:t>гер</w:t>
      </w:r>
      <w:r w:rsidRPr="00A67A44">
        <w:t xml:space="preserve"> (</w:t>
      </w:r>
      <w:r>
        <w:rPr>
          <w:lang w:val="kk-KZ"/>
        </w:rPr>
        <w:t>2</w:t>
      </w:r>
      <w:r w:rsidRPr="00A67A44">
        <w:t>)</w:t>
      </w:r>
      <w:r w:rsidRPr="00A67A44">
        <w:rPr>
          <w:lang w:val="kk-KZ"/>
        </w:rPr>
        <w:t xml:space="preserve"> қатары жинақты болса</w:t>
      </w:r>
      <w:r w:rsidRPr="00A67A44">
        <w:t xml:space="preserve">, </w:t>
      </w:r>
      <w:r w:rsidRPr="00A67A44">
        <w:rPr>
          <w:lang w:val="kk-KZ"/>
        </w:rPr>
        <w:t xml:space="preserve">онда </w:t>
      </w:r>
      <w:r w:rsidRPr="00A67A44">
        <w:t>(</w:t>
      </w:r>
      <w:r>
        <w:rPr>
          <w:lang w:val="kk-KZ"/>
        </w:rPr>
        <w:t>1</w:t>
      </w:r>
      <w:proofErr w:type="gramStart"/>
      <w:r w:rsidRPr="00A67A44">
        <w:t>)</w:t>
      </w:r>
      <w:r w:rsidRPr="00A67A44">
        <w:rPr>
          <w:lang w:val="kk-KZ"/>
        </w:rPr>
        <w:t xml:space="preserve">  қатары</w:t>
      </w:r>
      <w:proofErr w:type="gramEnd"/>
      <w:r w:rsidRPr="00A67A44">
        <w:rPr>
          <w:lang w:val="kk-KZ"/>
        </w:rPr>
        <w:t xml:space="preserve"> да жинақты</w:t>
      </w:r>
      <w:r w:rsidRPr="00A67A44">
        <w:t xml:space="preserve">. </w:t>
      </w:r>
    </w:p>
    <w:p w14:paraId="1C84FB9F" w14:textId="77777777" w:rsidR="00A67A44" w:rsidRPr="00A67A44" w:rsidRDefault="00A67A44" w:rsidP="00A67A44">
      <w:pPr>
        <w:jc w:val="both"/>
        <w:rPr>
          <w:lang w:val="kk-KZ"/>
        </w:rPr>
      </w:pPr>
      <w:r w:rsidRPr="00A67A44">
        <w:tab/>
        <w:t>Е</w:t>
      </w:r>
      <w:r w:rsidRPr="00A67A44">
        <w:rPr>
          <w:lang w:val="kk-KZ"/>
        </w:rPr>
        <w:t>гер</w:t>
      </w:r>
      <w:r w:rsidRPr="00A67A44">
        <w:t xml:space="preserve"> (</w:t>
      </w:r>
      <w:r>
        <w:rPr>
          <w:lang w:val="kk-KZ"/>
        </w:rPr>
        <w:t>1</w:t>
      </w:r>
      <w:r w:rsidRPr="00A67A44">
        <w:t xml:space="preserve">) </w:t>
      </w:r>
      <w:r w:rsidRPr="00A67A44">
        <w:rPr>
          <w:lang w:val="kk-KZ"/>
        </w:rPr>
        <w:t>қатары жинақты болып</w:t>
      </w:r>
      <w:r w:rsidRPr="00A67A44">
        <w:t>, а</w:t>
      </w:r>
      <w:r w:rsidRPr="00A67A44">
        <w:rPr>
          <w:lang w:val="kk-KZ"/>
        </w:rPr>
        <w:t>л</w:t>
      </w:r>
      <w:r w:rsidRPr="00A67A44">
        <w:t xml:space="preserve"> (</w:t>
      </w:r>
      <w:r>
        <w:rPr>
          <w:lang w:val="kk-KZ"/>
        </w:rPr>
        <w:t>2</w:t>
      </w:r>
      <w:r w:rsidRPr="00A67A44">
        <w:t>)</w:t>
      </w:r>
      <w:r w:rsidRPr="00A67A44">
        <w:rPr>
          <w:lang w:val="kk-KZ"/>
        </w:rPr>
        <w:t xml:space="preserve"> қатары жинақсыз болса, </w:t>
      </w:r>
      <w:proofErr w:type="gramStart"/>
      <w:r w:rsidRPr="00A67A44">
        <w:rPr>
          <w:lang w:val="kk-KZ"/>
        </w:rPr>
        <w:t xml:space="preserve">онда </w:t>
      </w:r>
      <w:r w:rsidRPr="00A67A44">
        <w:t xml:space="preserve"> (</w:t>
      </w:r>
      <w:proofErr w:type="gramEnd"/>
      <w:r>
        <w:rPr>
          <w:lang w:val="kk-KZ"/>
        </w:rPr>
        <w:t>1</w:t>
      </w:r>
      <w:r w:rsidRPr="00A67A44">
        <w:t xml:space="preserve">) </w:t>
      </w:r>
      <w:r w:rsidRPr="00A67A44">
        <w:rPr>
          <w:lang w:val="kk-KZ"/>
        </w:rPr>
        <w:t>қатары шартты жинақты деп аталады</w:t>
      </w:r>
      <w:r w:rsidRPr="00A67A44">
        <w:t xml:space="preserve">. </w:t>
      </w:r>
      <w:proofErr w:type="gramStart"/>
      <w:r w:rsidRPr="00A67A44">
        <w:t>Е</w:t>
      </w:r>
      <w:r w:rsidRPr="00A67A44">
        <w:rPr>
          <w:lang w:val="kk-KZ"/>
        </w:rPr>
        <w:t xml:space="preserve">гер </w:t>
      </w:r>
      <w:r w:rsidRPr="00A67A44">
        <w:t xml:space="preserve"> (</w:t>
      </w:r>
      <w:proofErr w:type="gramEnd"/>
      <w:r>
        <w:rPr>
          <w:lang w:val="kk-KZ"/>
        </w:rPr>
        <w:t>2</w:t>
      </w:r>
      <w:r w:rsidRPr="00A67A44">
        <w:t>)</w:t>
      </w:r>
      <w:r w:rsidRPr="00A67A44">
        <w:rPr>
          <w:lang w:val="kk-KZ"/>
        </w:rPr>
        <w:t xml:space="preserve"> қатары жинақты болып және сонымен қатар, </w:t>
      </w:r>
      <w:r w:rsidRPr="00A67A44">
        <w:t>(</w:t>
      </w:r>
      <w:r>
        <w:rPr>
          <w:lang w:val="kk-KZ"/>
        </w:rPr>
        <w:t>1</w:t>
      </w:r>
      <w:r w:rsidRPr="00A67A44">
        <w:t>)</w:t>
      </w:r>
      <w:r w:rsidRPr="00A67A44">
        <w:rPr>
          <w:lang w:val="kk-KZ"/>
        </w:rPr>
        <w:t xml:space="preserve">  қатары да жинақты болса</w:t>
      </w:r>
      <w:r w:rsidRPr="00A67A44">
        <w:t>,</w:t>
      </w:r>
      <w:r w:rsidRPr="00A67A44">
        <w:rPr>
          <w:lang w:val="kk-KZ"/>
        </w:rPr>
        <w:t xml:space="preserve"> онда </w:t>
      </w:r>
      <w:r w:rsidRPr="00A67A44">
        <w:t xml:space="preserve"> (</w:t>
      </w:r>
      <w:r>
        <w:rPr>
          <w:lang w:val="kk-KZ"/>
        </w:rPr>
        <w:t>1</w:t>
      </w:r>
      <w:r w:rsidRPr="00A67A44">
        <w:t xml:space="preserve">) </w:t>
      </w:r>
      <w:r w:rsidRPr="00A67A44">
        <w:rPr>
          <w:lang w:val="kk-KZ"/>
        </w:rPr>
        <w:t xml:space="preserve">қатары </w:t>
      </w:r>
      <w:r w:rsidRPr="00A67A44">
        <w:t>абсолют</w:t>
      </w:r>
      <w:r w:rsidRPr="00A67A44">
        <w:rPr>
          <w:lang w:val="kk-KZ"/>
        </w:rPr>
        <w:t>ті жинақты деп аталады</w:t>
      </w:r>
      <w:r w:rsidRPr="00A67A44">
        <w:t>. (</w:t>
      </w:r>
      <w:r>
        <w:rPr>
          <w:lang w:val="kk-KZ"/>
        </w:rPr>
        <w:t>1</w:t>
      </w:r>
      <w:r w:rsidRPr="00A67A44">
        <w:t xml:space="preserve">) </w:t>
      </w:r>
      <w:r w:rsidRPr="00A67A44">
        <w:rPr>
          <w:lang w:val="kk-KZ"/>
        </w:rPr>
        <w:t>таңбалары ауыспалы қатардың жинақтылығы туралы сұрақ, жалпы жағдайда, таңбалары оң қатар</w:t>
      </w:r>
      <w:r w:rsidRPr="00A67A44">
        <w:t xml:space="preserve"> (</w:t>
      </w:r>
      <w:r>
        <w:rPr>
          <w:lang w:val="kk-KZ"/>
        </w:rPr>
        <w:t>2</w:t>
      </w:r>
      <w:r w:rsidRPr="00A67A44">
        <w:t>)</w:t>
      </w:r>
      <w:r w:rsidRPr="00A67A44">
        <w:rPr>
          <w:lang w:val="kk-KZ"/>
        </w:rPr>
        <w:t>-нің жинақтылығымен шешіледі. Ал  таңбалары оң қатардың жинақтылық белгілерін жоғарыда қарастырдық.</w:t>
      </w:r>
    </w:p>
    <w:p w14:paraId="34B5B437" w14:textId="77777777" w:rsidR="00A67A44" w:rsidRPr="00A67A44" w:rsidRDefault="00A67A44" w:rsidP="00A67A44">
      <w:pPr>
        <w:ind w:firstLine="708"/>
        <w:jc w:val="both"/>
        <w:rPr>
          <w:lang w:val="kk-KZ"/>
        </w:rPr>
      </w:pPr>
      <w:r w:rsidRPr="00A67A44">
        <w:rPr>
          <w:i/>
          <w:sz w:val="22"/>
          <w:szCs w:val="22"/>
          <w:lang w:val="kk-KZ"/>
        </w:rPr>
        <w:t>Мысал</w:t>
      </w:r>
      <w:r w:rsidRPr="00A67A44">
        <w:rPr>
          <w:i/>
          <w:lang w:val="kk-KZ"/>
        </w:rPr>
        <w:t xml:space="preserve"> </w:t>
      </w:r>
      <w:r>
        <w:rPr>
          <w:i/>
          <w:lang w:val="kk-KZ"/>
        </w:rPr>
        <w:t>1</w:t>
      </w:r>
      <w:r w:rsidRPr="00A67A44">
        <w:rPr>
          <w:i/>
          <w:lang w:val="kk-KZ"/>
        </w:rPr>
        <w:t>.</w:t>
      </w:r>
      <w:r w:rsidRPr="00A67A44">
        <w:rPr>
          <w:lang w:val="kk-KZ"/>
        </w:rPr>
        <w:t xml:space="preserve">               </w:t>
      </w:r>
      <w:r w:rsidRPr="00A67A44">
        <w:rPr>
          <w:position w:val="-26"/>
        </w:rPr>
        <w:object w:dxaOrig="1939" w:dyaOrig="680" w14:anchorId="6FFB8766">
          <v:shape id="_x0000_i1032" type="#_x0000_t75" style="width:96.6pt;height:33.6pt" o:ole="">
            <v:imagedata r:id="rId20" o:title=""/>
          </v:shape>
          <o:OLEObject Type="Embed" ProgID="Equation.3" ShapeID="_x0000_i1032" DrawAspect="Content" ObjectID="_1826274580" r:id="rId21"/>
        </w:object>
      </w:r>
      <w:r w:rsidRPr="00A67A44">
        <w:rPr>
          <w:lang w:val="kk-KZ"/>
        </w:rPr>
        <w:tab/>
      </w:r>
      <w:r w:rsidRPr="00A67A44">
        <w:rPr>
          <w:lang w:val="kk-KZ"/>
        </w:rPr>
        <w:tab/>
        <w:t xml:space="preserve">                                    </w:t>
      </w:r>
      <w:r w:rsidRPr="00A67A44">
        <w:rPr>
          <w:lang w:val="kk-KZ"/>
        </w:rPr>
        <w:tab/>
        <w:t>(</w:t>
      </w:r>
      <w:r>
        <w:rPr>
          <w:lang w:val="kk-KZ"/>
        </w:rPr>
        <w:t>4</w:t>
      </w:r>
      <w:r w:rsidRPr="00A67A44">
        <w:rPr>
          <w:lang w:val="kk-KZ"/>
        </w:rPr>
        <w:t>)</w:t>
      </w:r>
    </w:p>
    <w:p w14:paraId="39CF7753" w14:textId="77777777" w:rsidR="00A67A44" w:rsidRPr="00A67A44" w:rsidRDefault="00A67A44" w:rsidP="00A67A44">
      <w:pPr>
        <w:rPr>
          <w:lang w:val="kk-KZ"/>
        </w:rPr>
      </w:pPr>
      <w:r w:rsidRPr="00A67A44">
        <w:rPr>
          <w:lang w:val="kk-KZ"/>
        </w:rPr>
        <w:t>қатары  Лейбниц белгісі бойынша жинақты, ал оның абсолют шамаларынан құрылған қатар (гармониялық қатар) жинақсыз. Ендеше, (</w:t>
      </w:r>
      <w:r>
        <w:rPr>
          <w:lang w:val="kk-KZ"/>
        </w:rPr>
        <w:t>4</w:t>
      </w:r>
      <w:r w:rsidRPr="00A67A44">
        <w:rPr>
          <w:lang w:val="kk-KZ"/>
        </w:rPr>
        <w:t>)  қатары шартты жинақты.</w:t>
      </w:r>
    </w:p>
    <w:p w14:paraId="672180B8" w14:textId="77777777" w:rsidR="00A67A44" w:rsidRPr="00A67A44" w:rsidRDefault="00A67A44" w:rsidP="00A67A44">
      <w:pPr>
        <w:ind w:firstLine="708"/>
        <w:jc w:val="both"/>
        <w:rPr>
          <w:sz w:val="22"/>
          <w:szCs w:val="22"/>
          <w:lang w:val="kk-KZ"/>
        </w:rPr>
      </w:pPr>
      <w:r w:rsidRPr="00A67A44">
        <w:rPr>
          <w:i/>
          <w:sz w:val="22"/>
          <w:szCs w:val="22"/>
          <w:lang w:val="kk-KZ"/>
        </w:rPr>
        <w:t xml:space="preserve">Мысал </w:t>
      </w:r>
      <w:r>
        <w:rPr>
          <w:i/>
          <w:sz w:val="22"/>
          <w:szCs w:val="22"/>
          <w:lang w:val="kk-KZ"/>
        </w:rPr>
        <w:t>2</w:t>
      </w:r>
      <w:r w:rsidRPr="00A67A44">
        <w:rPr>
          <w:i/>
          <w:sz w:val="22"/>
          <w:szCs w:val="22"/>
          <w:lang w:val="kk-KZ"/>
        </w:rPr>
        <w:t>.</w:t>
      </w:r>
      <w:r w:rsidRPr="00A67A44">
        <w:rPr>
          <w:b/>
          <w:sz w:val="22"/>
          <w:szCs w:val="22"/>
          <w:lang w:val="kk-KZ"/>
        </w:rPr>
        <w:t xml:space="preserve">  </w:t>
      </w:r>
      <w:r w:rsidRPr="00A67A44">
        <w:rPr>
          <w:position w:val="-26"/>
          <w:sz w:val="22"/>
          <w:szCs w:val="22"/>
        </w:rPr>
        <w:object w:dxaOrig="460" w:dyaOrig="660" w14:anchorId="1F865169">
          <v:shape id="_x0000_i1033" type="#_x0000_t75" style="width:23.4pt;height:33pt" o:ole="" fillcolor="window">
            <v:imagedata r:id="rId22" o:title=""/>
          </v:shape>
          <o:OLEObject Type="Embed" ProgID="Equation.3" ShapeID="_x0000_i1033" DrawAspect="Content" ObjectID="_1826274581" r:id="rId23"/>
        </w:object>
      </w:r>
      <w:r w:rsidRPr="00A67A44">
        <w:rPr>
          <w:position w:val="-32"/>
          <w:sz w:val="22"/>
          <w:szCs w:val="22"/>
        </w:rPr>
        <w:object w:dxaOrig="2360" w:dyaOrig="840" w14:anchorId="7EEDFEA2">
          <v:shape id="_x0000_i1034" type="#_x0000_t75" style="width:117.6pt;height:42pt" o:ole="" fillcolor="window">
            <v:imagedata r:id="rId24" o:title=""/>
          </v:shape>
          <o:OLEObject Type="Embed" ProgID="Equation.3" ShapeID="_x0000_i1034" DrawAspect="Content" ObjectID="_1826274582" r:id="rId25"/>
        </w:object>
      </w:r>
      <w:r w:rsidRPr="00A67A44">
        <w:rPr>
          <w:sz w:val="22"/>
          <w:szCs w:val="22"/>
          <w:lang w:val="kk-KZ"/>
        </w:rPr>
        <w:t>.</w:t>
      </w:r>
    </w:p>
    <w:p w14:paraId="0B53FD52" w14:textId="77777777" w:rsidR="00A67A44" w:rsidRPr="00A67A44" w:rsidRDefault="00A67A44" w:rsidP="00A67A44">
      <w:pPr>
        <w:ind w:firstLine="709"/>
        <w:jc w:val="both"/>
        <w:rPr>
          <w:sz w:val="22"/>
          <w:szCs w:val="22"/>
          <w:lang w:val="kk-KZ"/>
        </w:rPr>
      </w:pPr>
      <w:r w:rsidRPr="00A67A44">
        <w:rPr>
          <w:i/>
          <w:sz w:val="22"/>
          <w:szCs w:val="22"/>
          <w:lang w:val="kk-KZ"/>
        </w:rPr>
        <w:t>Шешуі.</w:t>
      </w:r>
      <w:r w:rsidRPr="00A67A44">
        <w:rPr>
          <w:b/>
          <w:sz w:val="22"/>
          <w:szCs w:val="22"/>
          <w:lang w:val="kk-KZ"/>
        </w:rPr>
        <w:t xml:space="preserve"> </w:t>
      </w:r>
      <w:r w:rsidRPr="00A67A44">
        <w:rPr>
          <w:lang w:val="kk-KZ"/>
        </w:rPr>
        <w:t>Берілген қатардың абсолют шамаларынан құралған қатарды</w:t>
      </w:r>
      <w:r w:rsidRPr="00A67A44">
        <w:rPr>
          <w:b/>
          <w:lang w:val="kk-KZ"/>
        </w:rPr>
        <w:t xml:space="preserve"> </w:t>
      </w:r>
      <w:r w:rsidRPr="00A67A44">
        <w:rPr>
          <w:lang w:val="kk-KZ"/>
        </w:rPr>
        <w:t>қарастырамыз:</w:t>
      </w:r>
      <w:r w:rsidRPr="00A67A44">
        <w:rPr>
          <w:sz w:val="22"/>
          <w:szCs w:val="22"/>
          <w:lang w:val="kk-KZ"/>
        </w:rPr>
        <w:t xml:space="preserve"> </w:t>
      </w:r>
      <w:r w:rsidRPr="00A67A44">
        <w:rPr>
          <w:position w:val="-26"/>
          <w:sz w:val="22"/>
          <w:szCs w:val="22"/>
        </w:rPr>
        <w:object w:dxaOrig="460" w:dyaOrig="660" w14:anchorId="0B4E96B9">
          <v:shape id="_x0000_i1035" type="#_x0000_t75" style="width:23.4pt;height:33pt" o:ole="" fillcolor="window">
            <v:imagedata r:id="rId26" o:title=""/>
          </v:shape>
          <o:OLEObject Type="Embed" ProgID="Equation.3" ShapeID="_x0000_i1035" DrawAspect="Content" ObjectID="_1826274583" r:id="rId27"/>
        </w:object>
      </w:r>
      <w:r w:rsidRPr="00A67A44">
        <w:rPr>
          <w:position w:val="-28"/>
          <w:sz w:val="22"/>
          <w:szCs w:val="22"/>
        </w:rPr>
        <w:object w:dxaOrig="980" w:dyaOrig="740" w14:anchorId="60F8F313">
          <v:shape id="_x0000_i1036" type="#_x0000_t75" style="width:48.6pt;height:36.6pt" o:ole="" fillcolor="window">
            <v:imagedata r:id="rId28" o:title=""/>
          </v:shape>
          <o:OLEObject Type="Embed" ProgID="Equation.3" ShapeID="_x0000_i1036" DrawAspect="Content" ObjectID="_1826274584" r:id="rId29"/>
        </w:object>
      </w:r>
      <w:r w:rsidRPr="00A67A44">
        <w:rPr>
          <w:sz w:val="22"/>
          <w:szCs w:val="22"/>
          <w:lang w:val="kk-KZ"/>
        </w:rPr>
        <w:t>.</w:t>
      </w:r>
    </w:p>
    <w:p w14:paraId="3029EA89" w14:textId="77777777" w:rsidR="00A67A44" w:rsidRPr="00A67A44" w:rsidRDefault="00A67A44" w:rsidP="00A67A44">
      <w:pPr>
        <w:jc w:val="both"/>
        <w:rPr>
          <w:lang w:val="kk-KZ"/>
        </w:rPr>
      </w:pPr>
      <w:r w:rsidRPr="00A67A44">
        <w:rPr>
          <w:lang w:val="kk-KZ"/>
        </w:rPr>
        <w:t xml:space="preserve">Бұл қатар Коши белгісі бойынша жинақты: </w:t>
      </w:r>
      <w:r w:rsidRPr="00A67A44">
        <w:rPr>
          <w:position w:val="-30"/>
        </w:rPr>
        <w:object w:dxaOrig="1740" w:dyaOrig="800" w14:anchorId="4991FEC3">
          <v:shape id="_x0000_i1037" type="#_x0000_t75" style="width:87pt;height:39.6pt" o:ole="" fillcolor="window">
            <v:imagedata r:id="rId30" o:title=""/>
          </v:shape>
          <o:OLEObject Type="Embed" ProgID="Equation.3" ShapeID="_x0000_i1037" DrawAspect="Content" ObjectID="_1826274585" r:id="rId31"/>
        </w:object>
      </w:r>
      <w:r w:rsidRPr="00A67A44">
        <w:rPr>
          <w:position w:val="-20"/>
        </w:rPr>
        <w:object w:dxaOrig="400" w:dyaOrig="440" w14:anchorId="00E75709">
          <v:shape id="_x0000_i1038" type="#_x0000_t75" style="width:20.4pt;height:21.6pt" o:ole="" fillcolor="window">
            <v:imagedata r:id="rId32" o:title=""/>
          </v:shape>
          <o:OLEObject Type="Embed" ProgID="Equation.3" ShapeID="_x0000_i1038" DrawAspect="Content" ObjectID="_1826274586" r:id="rId33"/>
        </w:object>
      </w:r>
      <w:r w:rsidRPr="00A67A44">
        <w:rPr>
          <w:position w:val="-24"/>
        </w:rPr>
        <w:object w:dxaOrig="1480" w:dyaOrig="620" w14:anchorId="46029FBA">
          <v:shape id="_x0000_i1039" type="#_x0000_t75" style="width:74.4pt;height:30.6pt" o:ole="" fillcolor="window">
            <v:imagedata r:id="rId34" o:title=""/>
          </v:shape>
          <o:OLEObject Type="Embed" ProgID="Equation.3" ShapeID="_x0000_i1039" DrawAspect="Content" ObjectID="_1826274587" r:id="rId35"/>
        </w:object>
      </w:r>
      <w:r w:rsidRPr="00A67A44">
        <w:rPr>
          <w:lang w:val="kk-KZ"/>
        </w:rPr>
        <w:t>.</w:t>
      </w:r>
    </w:p>
    <w:p w14:paraId="53176901" w14:textId="77777777" w:rsidR="00A67A44" w:rsidRPr="00A67A44" w:rsidRDefault="00A67A44" w:rsidP="00A67A44">
      <w:pPr>
        <w:jc w:val="both"/>
      </w:pPr>
      <w:r w:rsidRPr="00A67A44">
        <w:t>С</w:t>
      </w:r>
      <w:r w:rsidRPr="00A67A44">
        <w:rPr>
          <w:lang w:val="kk-KZ"/>
        </w:rPr>
        <w:t xml:space="preserve">онымен, берілген </w:t>
      </w:r>
      <w:proofErr w:type="gramStart"/>
      <w:r w:rsidRPr="00A67A44">
        <w:rPr>
          <w:lang w:val="kk-KZ"/>
        </w:rPr>
        <w:t xml:space="preserve">қатар </w:t>
      </w:r>
      <w:r w:rsidRPr="00A67A44">
        <w:t xml:space="preserve"> абсолют</w:t>
      </w:r>
      <w:r w:rsidRPr="00A67A44">
        <w:rPr>
          <w:lang w:val="kk-KZ"/>
        </w:rPr>
        <w:t>ті</w:t>
      </w:r>
      <w:proofErr w:type="gramEnd"/>
      <w:r w:rsidRPr="00A67A44">
        <w:rPr>
          <w:lang w:val="kk-KZ"/>
        </w:rPr>
        <w:t xml:space="preserve">  жинақты</w:t>
      </w:r>
      <w:r w:rsidRPr="00A67A44">
        <w:t>.</w:t>
      </w:r>
    </w:p>
    <w:p w14:paraId="44242008" w14:textId="77777777" w:rsidR="00A67A44" w:rsidRPr="00A67A44" w:rsidRDefault="00A67A44" w:rsidP="00A67A44">
      <w:pPr>
        <w:ind w:firstLine="708"/>
        <w:jc w:val="both"/>
      </w:pPr>
      <w:r w:rsidRPr="00A67A44">
        <w:rPr>
          <w:i/>
          <w:lang w:val="kk-KZ"/>
        </w:rPr>
        <w:t>Мысал</w:t>
      </w:r>
      <w:r w:rsidRPr="00A67A44">
        <w:rPr>
          <w:i/>
        </w:rPr>
        <w:t xml:space="preserve"> </w:t>
      </w:r>
      <w:r>
        <w:rPr>
          <w:i/>
          <w:lang w:val="kk-KZ"/>
        </w:rPr>
        <w:t>3</w:t>
      </w:r>
      <w:r w:rsidRPr="00A67A44">
        <w:rPr>
          <w:i/>
        </w:rPr>
        <w:t xml:space="preserve">. </w:t>
      </w:r>
      <w:r w:rsidRPr="00A67A44">
        <w:t xml:space="preserve">   </w:t>
      </w:r>
      <w:r w:rsidRPr="00A67A44">
        <w:rPr>
          <w:position w:val="-26"/>
        </w:rPr>
        <w:object w:dxaOrig="460" w:dyaOrig="660" w14:anchorId="6DB689E5">
          <v:shape id="_x0000_i1040" type="#_x0000_t75" style="width:23.4pt;height:33pt" o:ole="" fillcolor="window">
            <v:imagedata r:id="rId36" o:title=""/>
          </v:shape>
          <o:OLEObject Type="Embed" ProgID="Equation.3" ShapeID="_x0000_i1040" DrawAspect="Content" ObjectID="_1826274588" r:id="rId37"/>
        </w:object>
      </w:r>
      <w:r w:rsidRPr="00A67A44">
        <w:rPr>
          <w:position w:val="-28"/>
        </w:rPr>
        <w:object w:dxaOrig="760" w:dyaOrig="720" w14:anchorId="0ED50E01">
          <v:shape id="_x0000_i1041" type="#_x0000_t75" style="width:38.4pt;height:36pt" o:ole="" fillcolor="window">
            <v:imagedata r:id="rId38" o:title=""/>
          </v:shape>
          <o:OLEObject Type="Embed" ProgID="Equation.3" ShapeID="_x0000_i1041" DrawAspect="Content" ObjectID="_1826274589" r:id="rId39"/>
        </w:object>
      </w:r>
      <w:r w:rsidRPr="00A67A44">
        <w:t>.</w:t>
      </w:r>
    </w:p>
    <w:p w14:paraId="38EDB67D" w14:textId="77777777" w:rsidR="00A67A44" w:rsidRPr="00A67A44" w:rsidRDefault="00A67A44" w:rsidP="00A67A44">
      <w:pPr>
        <w:ind w:firstLine="709"/>
        <w:jc w:val="both"/>
      </w:pPr>
      <w:r w:rsidRPr="00A67A44">
        <w:rPr>
          <w:i/>
          <w:lang w:val="kk-KZ"/>
        </w:rPr>
        <w:t>Ш</w:t>
      </w:r>
      <w:proofErr w:type="spellStart"/>
      <w:r w:rsidRPr="00A67A44">
        <w:rPr>
          <w:i/>
        </w:rPr>
        <w:t>еш</w:t>
      </w:r>
      <w:proofErr w:type="spellEnd"/>
      <w:r w:rsidRPr="00A67A44">
        <w:rPr>
          <w:i/>
          <w:lang w:val="kk-KZ"/>
        </w:rPr>
        <w:t>уі</w:t>
      </w:r>
      <w:r w:rsidRPr="00A67A44">
        <w:rPr>
          <w:i/>
        </w:rPr>
        <w:t>.</w:t>
      </w:r>
      <w:r w:rsidRPr="00A67A44">
        <w:rPr>
          <w:b/>
        </w:rPr>
        <w:t xml:space="preserve"> </w:t>
      </w:r>
      <w:r w:rsidRPr="00A67A44">
        <w:rPr>
          <w:lang w:val="kk-KZ"/>
        </w:rPr>
        <w:t>Берілген қатардың абсолют шамаларынан құралған қатарды</w:t>
      </w:r>
      <w:r w:rsidRPr="00A67A44">
        <w:rPr>
          <w:b/>
          <w:lang w:val="kk-KZ"/>
        </w:rPr>
        <w:t xml:space="preserve"> </w:t>
      </w:r>
      <w:r w:rsidRPr="00A67A44">
        <w:rPr>
          <w:lang w:val="kk-KZ"/>
        </w:rPr>
        <w:t>қарастырамыз:</w:t>
      </w:r>
      <w:r w:rsidRPr="00A67A44">
        <w:t xml:space="preserve"> </w:t>
      </w:r>
      <w:r w:rsidRPr="00A67A44">
        <w:rPr>
          <w:position w:val="-26"/>
        </w:rPr>
        <w:object w:dxaOrig="460" w:dyaOrig="660" w14:anchorId="1E8700ED">
          <v:shape id="_x0000_i1042" type="#_x0000_t75" style="width:23.4pt;height:33pt" o:ole="" fillcolor="window">
            <v:imagedata r:id="rId40" o:title=""/>
          </v:shape>
          <o:OLEObject Type="Embed" ProgID="Equation.3" ShapeID="_x0000_i1042" DrawAspect="Content" ObjectID="_1826274590" r:id="rId41"/>
        </w:object>
      </w:r>
      <w:r w:rsidRPr="00A67A44">
        <w:rPr>
          <w:position w:val="-28"/>
        </w:rPr>
        <w:object w:dxaOrig="420" w:dyaOrig="660" w14:anchorId="3C3B3F4B">
          <v:shape id="_x0000_i1043" type="#_x0000_t75" style="width:21pt;height:33pt" o:ole="" fillcolor="window">
            <v:imagedata r:id="rId42" o:title=""/>
          </v:shape>
          <o:OLEObject Type="Embed" ProgID="Equation.3" ShapeID="_x0000_i1043" DrawAspect="Content" ObjectID="_1826274591" r:id="rId43"/>
        </w:object>
      </w:r>
      <w:r w:rsidRPr="00A67A44">
        <w:t xml:space="preserve">, </w:t>
      </w:r>
      <w:r w:rsidRPr="00A67A44">
        <w:rPr>
          <w:lang w:val="kk-KZ"/>
        </w:rPr>
        <w:t>бұл қатар көрсеткіші</w:t>
      </w:r>
      <w:r w:rsidRPr="00A67A44">
        <w:t xml:space="preserve"> </w:t>
      </w:r>
      <w:r w:rsidRPr="00A67A44">
        <w:rPr>
          <w:position w:val="-24"/>
        </w:rPr>
        <w:object w:dxaOrig="940" w:dyaOrig="620" w14:anchorId="47F7E6C1">
          <v:shape id="_x0000_i1044" type="#_x0000_t75" style="width:47.4pt;height:30.6pt" o:ole="" fillcolor="window">
            <v:imagedata r:id="rId44" o:title=""/>
          </v:shape>
          <o:OLEObject Type="Embed" ProgID="Equation.3" ShapeID="_x0000_i1044" DrawAspect="Content" ObjectID="_1826274592" r:id="rId45"/>
        </w:object>
      </w:r>
      <w:r w:rsidRPr="00A67A44">
        <w:rPr>
          <w:lang w:val="kk-KZ"/>
        </w:rPr>
        <w:t xml:space="preserve">  болатын Дирихле қатары</w:t>
      </w:r>
      <w:r w:rsidRPr="00A67A44">
        <w:t>.</w:t>
      </w:r>
    </w:p>
    <w:p w14:paraId="127E9C40" w14:textId="77777777" w:rsidR="00A67A44" w:rsidRPr="00A67A44" w:rsidRDefault="00A67A44" w:rsidP="00A67A44">
      <w:pPr>
        <w:ind w:firstLine="709"/>
        <w:jc w:val="both"/>
      </w:pPr>
      <w:r w:rsidRPr="00A67A44">
        <w:rPr>
          <w:lang w:val="kk-KZ"/>
        </w:rPr>
        <w:t xml:space="preserve">Берілген қатар таңбасы алма-кезек ауыспалы қатар болғандықтан, </w:t>
      </w:r>
      <w:r w:rsidRPr="00A67A44">
        <w:t>Лейбниц</w:t>
      </w:r>
      <w:r w:rsidRPr="00A67A44">
        <w:rPr>
          <w:lang w:val="kk-KZ"/>
        </w:rPr>
        <w:t xml:space="preserve"> белгісін қолдансақ:</w:t>
      </w:r>
      <w:r w:rsidRPr="00A67A44">
        <w:t xml:space="preserve"> </w:t>
      </w:r>
    </w:p>
    <w:p w14:paraId="1E3CF7A1" w14:textId="77777777" w:rsidR="00A67A44" w:rsidRPr="00A67A44" w:rsidRDefault="00A67A44" w:rsidP="00A67A44">
      <w:pPr>
        <w:pStyle w:val="af1"/>
        <w:numPr>
          <w:ilvl w:val="0"/>
          <w:numId w:val="50"/>
        </w:numPr>
        <w:jc w:val="both"/>
      </w:pPr>
      <w:r w:rsidRPr="00A67A44">
        <w:rPr>
          <w:position w:val="-28"/>
        </w:rPr>
        <w:object w:dxaOrig="420" w:dyaOrig="660" w14:anchorId="0C5C5109">
          <v:shape id="_x0000_i1045" type="#_x0000_t75" style="width:21pt;height:33pt" o:ole="" fillcolor="window">
            <v:imagedata r:id="rId46" o:title=""/>
          </v:shape>
          <o:OLEObject Type="Embed" ProgID="Equation.3" ShapeID="_x0000_i1045" DrawAspect="Content" ObjectID="_1826274593" r:id="rId47"/>
        </w:object>
      </w:r>
      <w:r w:rsidRPr="00A67A44">
        <w:t>&gt;</w:t>
      </w:r>
      <w:r w:rsidRPr="00A67A44">
        <w:rPr>
          <w:position w:val="-28"/>
        </w:rPr>
        <w:object w:dxaOrig="720" w:dyaOrig="660" w14:anchorId="4C9D6E5B">
          <v:shape id="_x0000_i1046" type="#_x0000_t75" style="width:36pt;height:33pt" o:ole="" fillcolor="window">
            <v:imagedata r:id="rId48" o:title=""/>
          </v:shape>
          <o:OLEObject Type="Embed" ProgID="Equation.3" ShapeID="_x0000_i1046" DrawAspect="Content" ObjectID="_1826274594" r:id="rId49"/>
        </w:object>
      </w:r>
      <w:r w:rsidRPr="00A67A44">
        <w:t xml:space="preserve">,  </w:t>
      </w:r>
      <w:r w:rsidRPr="00A67A44">
        <w:rPr>
          <w:lang w:val="kk-KZ"/>
        </w:rPr>
        <w:t>яғни, қатардың мүшелерінің тізбегі кемімелі</w:t>
      </w:r>
      <w:r w:rsidRPr="00A67A44">
        <w:t>;</w:t>
      </w:r>
    </w:p>
    <w:p w14:paraId="77EC8D99" w14:textId="67928DD5" w:rsidR="00AF2BC6" w:rsidRPr="00C40701" w:rsidRDefault="00A67A44" w:rsidP="00D904CB">
      <w:pPr>
        <w:pStyle w:val="af1"/>
        <w:numPr>
          <w:ilvl w:val="0"/>
          <w:numId w:val="50"/>
        </w:numPr>
        <w:jc w:val="center"/>
        <w:rPr>
          <w:b/>
          <w:lang w:val="kk-KZ"/>
        </w:rPr>
      </w:pPr>
      <w:r w:rsidRPr="00A67A44">
        <w:rPr>
          <w:position w:val="-20"/>
        </w:rPr>
        <w:object w:dxaOrig="400" w:dyaOrig="440" w14:anchorId="4E9F79B7">
          <v:shape id="_x0000_i1047" type="#_x0000_t75" style="width:20.4pt;height:21.6pt" o:ole="" fillcolor="window">
            <v:imagedata r:id="rId50" o:title=""/>
          </v:shape>
          <o:OLEObject Type="Embed" ProgID="Equation.3" ShapeID="_x0000_i1047" DrawAspect="Content" ObjectID="_1826274595" r:id="rId51"/>
        </w:object>
      </w:r>
      <w:r w:rsidRPr="00A67A44">
        <w:rPr>
          <w:position w:val="-34"/>
        </w:rPr>
        <w:object w:dxaOrig="880" w:dyaOrig="800" w14:anchorId="570D4775">
          <v:shape id="_x0000_i1048" type="#_x0000_t75" style="width:44.4pt;height:39.6pt" o:ole="" fillcolor="window">
            <v:imagedata r:id="rId52" o:title=""/>
          </v:shape>
          <o:OLEObject Type="Embed" ProgID="Equation.3" ShapeID="_x0000_i1048" DrawAspect="Content" ObjectID="_1826274596" r:id="rId53"/>
        </w:object>
      </w:r>
      <w:r w:rsidRPr="00A67A44">
        <w:t>=</w:t>
      </w:r>
      <w:r w:rsidRPr="00A67A44">
        <w:rPr>
          <w:position w:val="-20"/>
        </w:rPr>
        <w:object w:dxaOrig="400" w:dyaOrig="440" w14:anchorId="337B3583">
          <v:shape id="_x0000_i1049" type="#_x0000_t75" style="width:20.4pt;height:21.6pt" o:ole="" fillcolor="window">
            <v:imagedata r:id="rId54" o:title=""/>
          </v:shape>
          <o:OLEObject Type="Embed" ProgID="Equation.3" ShapeID="_x0000_i1049" DrawAspect="Content" ObjectID="_1826274597" r:id="rId55"/>
        </w:object>
      </w:r>
      <w:r w:rsidRPr="00A67A44">
        <w:rPr>
          <w:position w:val="-28"/>
        </w:rPr>
        <w:object w:dxaOrig="420" w:dyaOrig="660" w14:anchorId="18C0AC8C">
          <v:shape id="_x0000_i1050" type="#_x0000_t75" style="width:21pt;height:33pt" o:ole="" fillcolor="window">
            <v:imagedata r:id="rId56" o:title=""/>
          </v:shape>
          <o:OLEObject Type="Embed" ProgID="Equation.3" ShapeID="_x0000_i1050" DrawAspect="Content" ObjectID="_1826274598" r:id="rId57"/>
        </w:object>
      </w:r>
      <w:r w:rsidRPr="00A67A44">
        <w:t>=0.</w:t>
      </w:r>
      <w:r w:rsidRPr="00C40701">
        <w:rPr>
          <w:lang w:val="kk-KZ"/>
        </w:rPr>
        <w:t xml:space="preserve"> Ендеше, берілген қатар шартты жинақты</w:t>
      </w:r>
      <w:r w:rsidRPr="00A67A44">
        <w:t>.</w:t>
      </w:r>
      <w:bookmarkStart w:id="0" w:name="_GoBack"/>
      <w:bookmarkEnd w:id="0"/>
    </w:p>
    <w:sectPr w:rsidR="00AF2BC6" w:rsidRPr="00C40701" w:rsidSect="00926A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735180"/>
    <w:multiLevelType w:val="hybridMultilevel"/>
    <w:tmpl w:val="14D8FDDA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163E88"/>
    <w:multiLevelType w:val="singleLevel"/>
    <w:tmpl w:val="4E20B4C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2" w15:restartNumberingAfterBreak="0">
    <w:nsid w:val="069834B8"/>
    <w:multiLevelType w:val="hybridMultilevel"/>
    <w:tmpl w:val="AEC44450"/>
    <w:lvl w:ilvl="0" w:tplc="2A9ABE1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92502F6"/>
    <w:multiLevelType w:val="multilevel"/>
    <w:tmpl w:val="A2726E2A"/>
    <w:lvl w:ilvl="0">
      <w:start w:val="1"/>
      <w:numFmt w:val="upperRoman"/>
      <w:lvlText w:val="%1."/>
      <w:lvlJc w:val="left"/>
      <w:pPr>
        <w:tabs>
          <w:tab w:val="num" w:pos="1854"/>
        </w:tabs>
        <w:ind w:left="1854" w:hanging="360"/>
      </w:pPr>
      <w:rPr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CC7660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0D4833D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0DFD5E0D"/>
    <w:multiLevelType w:val="multilevel"/>
    <w:tmpl w:val="B4C43888"/>
    <w:lvl w:ilvl="0">
      <w:start w:val="11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0E07657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10430C1E"/>
    <w:multiLevelType w:val="multilevel"/>
    <w:tmpl w:val="69FA0C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isLgl/>
      <w:lvlText w:val="%1.%2"/>
      <w:lvlJc w:val="left"/>
      <w:pPr>
        <w:tabs>
          <w:tab w:val="num" w:pos="420"/>
        </w:tabs>
        <w:ind w:left="420" w:hanging="420"/>
      </w:p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9" w15:restartNumberingAfterBreak="0">
    <w:nsid w:val="13183BCE"/>
    <w:multiLevelType w:val="multilevel"/>
    <w:tmpl w:val="DBC6E7AC"/>
    <w:lvl w:ilvl="0">
      <w:numFmt w:val="bullet"/>
      <w:lvlText w:val=""/>
      <w:lvlJc w:val="left"/>
      <w:pPr>
        <w:tabs>
          <w:tab w:val="num" w:pos="795"/>
        </w:tabs>
        <w:ind w:left="795" w:hanging="435"/>
      </w:pPr>
      <w:rPr>
        <w:rFonts w:ascii="Symbol" w:eastAsia="Times New Roman" w:hAnsi="Symbol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34F7148"/>
    <w:multiLevelType w:val="hybridMultilevel"/>
    <w:tmpl w:val="AECEB27C"/>
    <w:lvl w:ilvl="0" w:tplc="B2923EE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C00E83"/>
    <w:multiLevelType w:val="singleLevel"/>
    <w:tmpl w:val="F4BA1E50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2" w15:restartNumberingAfterBreak="0">
    <w:nsid w:val="16A55EAF"/>
    <w:multiLevelType w:val="multilevel"/>
    <w:tmpl w:val="8A6E1FF2"/>
    <w:lvl w:ilvl="0">
      <w:start w:val="1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-1429"/>
        </w:tabs>
        <w:ind w:left="-1429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-1189"/>
        </w:tabs>
        <w:ind w:left="-118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-1189"/>
        </w:tabs>
        <w:ind w:left="-118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-829"/>
        </w:tabs>
        <w:ind w:left="-82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-829"/>
        </w:tabs>
        <w:ind w:left="-82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-469"/>
        </w:tabs>
        <w:ind w:left="-46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-469"/>
        </w:tabs>
        <w:ind w:left="-46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-109"/>
        </w:tabs>
        <w:ind w:left="-109" w:hanging="1800"/>
      </w:pPr>
      <w:rPr>
        <w:rFonts w:hint="default"/>
      </w:rPr>
    </w:lvl>
  </w:abstractNum>
  <w:abstractNum w:abstractNumId="13" w15:restartNumberingAfterBreak="0">
    <w:nsid w:val="23B166AC"/>
    <w:multiLevelType w:val="singleLevel"/>
    <w:tmpl w:val="50B6E6F0"/>
    <w:lvl w:ilvl="0">
      <w:start w:val="1"/>
      <w:numFmt w:val="decimal"/>
      <w:lvlText w:val="%1."/>
      <w:lvlJc w:val="left"/>
      <w:pPr>
        <w:tabs>
          <w:tab w:val="num" w:pos="987"/>
        </w:tabs>
        <w:ind w:left="987" w:hanging="360"/>
      </w:pPr>
    </w:lvl>
  </w:abstractNum>
  <w:abstractNum w:abstractNumId="14" w15:restartNumberingAfterBreak="0">
    <w:nsid w:val="24923BA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 w15:restartNumberingAfterBreak="0">
    <w:nsid w:val="25653ED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6" w15:restartNumberingAfterBreak="0">
    <w:nsid w:val="31960ECD"/>
    <w:multiLevelType w:val="multilevel"/>
    <w:tmpl w:val="183AC7CC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7" w15:restartNumberingAfterBreak="0">
    <w:nsid w:val="32AC21C8"/>
    <w:multiLevelType w:val="hybridMultilevel"/>
    <w:tmpl w:val="76A0601C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8F65E9"/>
    <w:multiLevelType w:val="multilevel"/>
    <w:tmpl w:val="BF54A538"/>
    <w:lvl w:ilvl="0">
      <w:start w:val="10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37752FF8"/>
    <w:multiLevelType w:val="multilevel"/>
    <w:tmpl w:val="55A066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A645EA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 w15:restartNumberingAfterBreak="0">
    <w:nsid w:val="3FAA1A5C"/>
    <w:multiLevelType w:val="hybridMultilevel"/>
    <w:tmpl w:val="495A93F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0E016D7"/>
    <w:multiLevelType w:val="multilevel"/>
    <w:tmpl w:val="E34C60C8"/>
    <w:lvl w:ilvl="0">
      <w:start w:val="12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 w15:restartNumberingAfterBreak="0">
    <w:nsid w:val="4B1074E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 w15:restartNumberingAfterBreak="0">
    <w:nsid w:val="4BE7255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5" w15:restartNumberingAfterBreak="0">
    <w:nsid w:val="4DDD58F4"/>
    <w:multiLevelType w:val="multilevel"/>
    <w:tmpl w:val="9DE4D1A6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3"/>
      <w:numFmt w:val="decimal"/>
      <w:isLgl/>
      <w:lvlText w:val="%1.%2"/>
      <w:lvlJc w:val="left"/>
      <w:pPr>
        <w:tabs>
          <w:tab w:val="num" w:pos="1128"/>
        </w:tabs>
        <w:ind w:left="1128" w:hanging="420"/>
      </w:pPr>
    </w:lvl>
    <w:lvl w:ilvl="2">
      <w:start w:val="1"/>
      <w:numFmt w:val="decimal"/>
      <w:isLgl/>
      <w:lvlText w:val="%1.%2.%3"/>
      <w:lvlJc w:val="left"/>
      <w:pPr>
        <w:tabs>
          <w:tab w:val="num" w:pos="1428"/>
        </w:tabs>
        <w:ind w:left="1428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788"/>
        </w:tabs>
        <w:ind w:left="1788" w:hanging="1080"/>
      </w:pPr>
    </w:lvl>
    <w:lvl w:ilvl="4">
      <w:start w:val="1"/>
      <w:numFmt w:val="decimal"/>
      <w:isLgl/>
      <w:lvlText w:val="%1.%2.%3.%4.%5"/>
      <w:lvlJc w:val="left"/>
      <w:pPr>
        <w:tabs>
          <w:tab w:val="num" w:pos="1788"/>
        </w:tabs>
        <w:ind w:left="1788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2148"/>
        </w:tabs>
        <w:ind w:left="2148" w:hanging="1440"/>
      </w:pPr>
    </w:lvl>
    <w:lvl w:ilvl="6">
      <w:start w:val="1"/>
      <w:numFmt w:val="decimal"/>
      <w:isLgl/>
      <w:lvlText w:val="%1.%2.%3.%4.%5.%6.%7"/>
      <w:lvlJc w:val="left"/>
      <w:pPr>
        <w:tabs>
          <w:tab w:val="num" w:pos="2148"/>
        </w:tabs>
        <w:ind w:left="2148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2508"/>
        </w:tabs>
        <w:ind w:left="2508" w:hanging="180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2868"/>
        </w:tabs>
        <w:ind w:left="2868" w:hanging="2160"/>
      </w:pPr>
    </w:lvl>
  </w:abstractNum>
  <w:abstractNum w:abstractNumId="26" w15:restartNumberingAfterBreak="0">
    <w:nsid w:val="4E4874C6"/>
    <w:multiLevelType w:val="singleLevel"/>
    <w:tmpl w:val="1C146E38"/>
    <w:lvl w:ilvl="0">
      <w:start w:val="1"/>
      <w:numFmt w:val="decimal"/>
      <w:lvlText w:val="(%1)"/>
      <w:lvlJc w:val="left"/>
      <w:pPr>
        <w:tabs>
          <w:tab w:val="num" w:pos="390"/>
        </w:tabs>
        <w:ind w:left="390" w:hanging="390"/>
      </w:pPr>
    </w:lvl>
  </w:abstractNum>
  <w:abstractNum w:abstractNumId="27" w15:restartNumberingAfterBreak="0">
    <w:nsid w:val="4F2179EF"/>
    <w:multiLevelType w:val="multilevel"/>
    <w:tmpl w:val="41803C18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 w15:restartNumberingAfterBreak="0">
    <w:nsid w:val="4F5B2C05"/>
    <w:multiLevelType w:val="multilevel"/>
    <w:tmpl w:val="FEC452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9" w15:restartNumberingAfterBreak="0">
    <w:nsid w:val="50F50A39"/>
    <w:multiLevelType w:val="hybridMultilevel"/>
    <w:tmpl w:val="2C88BBD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21E08CA"/>
    <w:multiLevelType w:val="multilevel"/>
    <w:tmpl w:val="D36A29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</w:lvl>
  </w:abstractNum>
  <w:abstractNum w:abstractNumId="31" w15:restartNumberingAfterBreak="0">
    <w:nsid w:val="52600115"/>
    <w:multiLevelType w:val="multilevel"/>
    <w:tmpl w:val="6C6E30D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32" w15:restartNumberingAfterBreak="0">
    <w:nsid w:val="57633249"/>
    <w:multiLevelType w:val="hybridMultilevel"/>
    <w:tmpl w:val="90AA6894"/>
    <w:lvl w:ilvl="0" w:tplc="59D829CE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/>
        <w:lang w:val="kk-KZ"/>
      </w:rPr>
    </w:lvl>
    <w:lvl w:ilvl="1" w:tplc="FFFFFFFF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plc="FFFFFFFF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plc="FFFFFFF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FFFFFFFF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plc="FFFFFFFF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plc="FFFFFFF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FFFFFFFF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plc="FFFFFFFF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33" w15:restartNumberingAfterBreak="0">
    <w:nsid w:val="57994906"/>
    <w:multiLevelType w:val="multilevel"/>
    <w:tmpl w:val="5218F46E"/>
    <w:lvl w:ilvl="0">
      <w:start w:val="1"/>
      <w:numFmt w:val="upperRoman"/>
      <w:lvlText w:val="%1."/>
      <w:lvlJc w:val="left"/>
      <w:pPr>
        <w:tabs>
          <w:tab w:val="num" w:pos="1854"/>
        </w:tabs>
        <w:ind w:left="1854" w:hanging="360"/>
      </w:pPr>
      <w:rPr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57A9435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5" w15:restartNumberingAfterBreak="0">
    <w:nsid w:val="59597750"/>
    <w:multiLevelType w:val="hybridMultilevel"/>
    <w:tmpl w:val="6B7CF3A8"/>
    <w:lvl w:ilvl="0" w:tplc="1F0C85B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 w15:restartNumberingAfterBreak="0">
    <w:nsid w:val="5EDA26F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7" w15:restartNumberingAfterBreak="0">
    <w:nsid w:val="60404DF7"/>
    <w:multiLevelType w:val="singleLevel"/>
    <w:tmpl w:val="7D0819E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38" w15:restartNumberingAfterBreak="0">
    <w:nsid w:val="639B0E67"/>
    <w:multiLevelType w:val="multilevel"/>
    <w:tmpl w:val="6C045792"/>
    <w:lvl w:ilvl="0">
      <w:start w:val="4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54"/>
        </w:tabs>
        <w:ind w:left="954" w:hanging="600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782"/>
        </w:tabs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50"/>
        </w:tabs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18"/>
        </w:tabs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32"/>
        </w:tabs>
        <w:ind w:left="4632" w:hanging="1800"/>
      </w:pPr>
      <w:rPr>
        <w:rFonts w:hint="default"/>
      </w:rPr>
    </w:lvl>
  </w:abstractNum>
  <w:abstractNum w:abstractNumId="39" w15:restartNumberingAfterBreak="0">
    <w:nsid w:val="63A2773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0" w15:restartNumberingAfterBreak="0">
    <w:nsid w:val="647C3FFC"/>
    <w:multiLevelType w:val="multilevel"/>
    <w:tmpl w:val="D12C2488"/>
    <w:lvl w:ilvl="0">
      <w:start w:val="20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41" w15:restartNumberingAfterBreak="0">
    <w:nsid w:val="66E23F13"/>
    <w:multiLevelType w:val="singleLevel"/>
    <w:tmpl w:val="DB5AA10A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42" w15:restartNumberingAfterBreak="0">
    <w:nsid w:val="66F177D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3" w15:restartNumberingAfterBreak="0">
    <w:nsid w:val="68B2473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4" w15:restartNumberingAfterBreak="0">
    <w:nsid w:val="6DE10EAD"/>
    <w:multiLevelType w:val="multilevel"/>
    <w:tmpl w:val="2018A5B6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5" w15:restartNumberingAfterBreak="0">
    <w:nsid w:val="71C617A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6" w15:restartNumberingAfterBreak="0">
    <w:nsid w:val="73C10F53"/>
    <w:multiLevelType w:val="multilevel"/>
    <w:tmpl w:val="21B691D2"/>
    <w:lvl w:ilvl="0">
      <w:start w:val="1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1249"/>
        </w:tabs>
        <w:ind w:left="1249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47"/>
        </w:tabs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25"/>
        </w:tabs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03"/>
        </w:tabs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72"/>
        </w:tabs>
        <w:ind w:left="7472" w:hanging="1800"/>
      </w:pPr>
      <w:rPr>
        <w:rFonts w:hint="default"/>
      </w:rPr>
    </w:lvl>
  </w:abstractNum>
  <w:abstractNum w:abstractNumId="47" w15:restartNumberingAfterBreak="0">
    <w:nsid w:val="77AB1DDD"/>
    <w:multiLevelType w:val="multilevel"/>
    <w:tmpl w:val="18EC81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8" w15:restartNumberingAfterBreak="0">
    <w:nsid w:val="780F215B"/>
    <w:multiLevelType w:val="multilevel"/>
    <w:tmpl w:val="AEE66232"/>
    <w:lvl w:ilvl="0">
      <w:start w:val="2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52"/>
        </w:tabs>
        <w:ind w:left="952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24"/>
        </w:tabs>
        <w:ind w:left="14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776"/>
        </w:tabs>
        <w:ind w:left="177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88"/>
        </w:tabs>
        <w:ind w:left="24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40"/>
        </w:tabs>
        <w:ind w:left="28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52"/>
        </w:tabs>
        <w:ind w:left="35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04"/>
        </w:tabs>
        <w:ind w:left="390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16"/>
        </w:tabs>
        <w:ind w:left="4616" w:hanging="1800"/>
      </w:pPr>
      <w:rPr>
        <w:rFonts w:hint="default"/>
      </w:rPr>
    </w:lvl>
  </w:abstractNum>
  <w:abstractNum w:abstractNumId="49" w15:restartNumberingAfterBreak="0">
    <w:nsid w:val="7B1F314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21"/>
  </w:num>
  <w:num w:numId="2">
    <w:abstractNumId w:val="37"/>
  </w:num>
  <w:num w:numId="3">
    <w:abstractNumId w:val="18"/>
  </w:num>
  <w:num w:numId="4">
    <w:abstractNumId w:val="35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22"/>
  </w:num>
  <w:num w:numId="9">
    <w:abstractNumId w:val="47"/>
  </w:num>
  <w:num w:numId="10">
    <w:abstractNumId w:val="11"/>
  </w:num>
  <w:num w:numId="11">
    <w:abstractNumId w:val="7"/>
  </w:num>
  <w:num w:numId="12">
    <w:abstractNumId w:val="23"/>
  </w:num>
  <w:num w:numId="13">
    <w:abstractNumId w:val="28"/>
  </w:num>
  <w:num w:numId="14">
    <w:abstractNumId w:val="45"/>
  </w:num>
  <w:num w:numId="15">
    <w:abstractNumId w:val="20"/>
  </w:num>
  <w:num w:numId="16">
    <w:abstractNumId w:val="4"/>
  </w:num>
  <w:num w:numId="17">
    <w:abstractNumId w:val="42"/>
  </w:num>
  <w:num w:numId="18">
    <w:abstractNumId w:val="8"/>
  </w:num>
  <w:num w:numId="19">
    <w:abstractNumId w:val="26"/>
  </w:num>
  <w:num w:numId="20">
    <w:abstractNumId w:val="34"/>
  </w:num>
  <w:num w:numId="21">
    <w:abstractNumId w:val="25"/>
  </w:num>
  <w:num w:numId="22">
    <w:abstractNumId w:val="31"/>
  </w:num>
  <w:num w:numId="23">
    <w:abstractNumId w:val="48"/>
  </w:num>
  <w:num w:numId="24">
    <w:abstractNumId w:val="38"/>
  </w:num>
  <w:num w:numId="25">
    <w:abstractNumId w:val="36"/>
    <w:lvlOverride w:ilvl="0">
      <w:startOverride w:val="1"/>
    </w:lvlOverride>
  </w:num>
  <w:num w:numId="26">
    <w:abstractNumId w:val="13"/>
    <w:lvlOverride w:ilvl="0">
      <w:startOverride w:val="1"/>
    </w:lvlOverride>
  </w:num>
  <w:num w:numId="27">
    <w:abstractNumId w:val="24"/>
    <w:lvlOverride w:ilvl="0">
      <w:startOverride w:val="1"/>
    </w:lvlOverride>
  </w:num>
  <w:num w:numId="28">
    <w:abstractNumId w:val="5"/>
    <w:lvlOverride w:ilvl="0">
      <w:startOverride w:val="1"/>
    </w:lvlOverride>
  </w:num>
  <w:num w:numId="29">
    <w:abstractNumId w:val="15"/>
    <w:lvlOverride w:ilvl="0">
      <w:startOverride w:val="1"/>
    </w:lvlOverride>
  </w:num>
  <w:num w:numId="30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"/>
    <w:lvlOverride w:ilvl="0">
      <w:startOverride w:val="1"/>
    </w:lvlOverride>
  </w:num>
  <w:num w:numId="33">
    <w:abstractNumId w:val="49"/>
    <w:lvlOverride w:ilvl="0">
      <w:startOverride w:val="1"/>
    </w:lvlOverride>
  </w:num>
  <w:num w:numId="34">
    <w:abstractNumId w:val="39"/>
    <w:lvlOverride w:ilvl="0">
      <w:startOverride w:val="1"/>
    </w:lvlOverride>
  </w:num>
  <w:num w:numId="3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44"/>
  </w:num>
  <w:num w:numId="37">
    <w:abstractNumId w:val="2"/>
  </w:num>
  <w:num w:numId="38">
    <w:abstractNumId w:val="16"/>
  </w:num>
  <w:num w:numId="39">
    <w:abstractNumId w:val="27"/>
  </w:num>
  <w:num w:numId="40">
    <w:abstractNumId w:val="14"/>
  </w:num>
  <w:num w:numId="41">
    <w:abstractNumId w:val="19"/>
  </w:num>
  <w:num w:numId="42">
    <w:abstractNumId w:val="29"/>
  </w:num>
  <w:num w:numId="43">
    <w:abstractNumId w:val="12"/>
  </w:num>
  <w:num w:numId="44">
    <w:abstractNumId w:val="43"/>
    <w:lvlOverride w:ilvl="0">
      <w:startOverride w:val="1"/>
    </w:lvlOverride>
  </w:num>
  <w:num w:numId="45">
    <w:abstractNumId w:val="46"/>
  </w:num>
  <w:num w:numId="46">
    <w:abstractNumId w:val="17"/>
  </w:num>
  <w:num w:numId="4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40"/>
  </w:num>
  <w:num w:numId="49">
    <w:abstractNumId w:val="41"/>
  </w:num>
  <w:num w:numId="5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04CB"/>
    <w:rsid w:val="00065D72"/>
    <w:rsid w:val="00075C1F"/>
    <w:rsid w:val="00253675"/>
    <w:rsid w:val="002B51B0"/>
    <w:rsid w:val="00390717"/>
    <w:rsid w:val="003D2963"/>
    <w:rsid w:val="00452CEE"/>
    <w:rsid w:val="00481028"/>
    <w:rsid w:val="005B4A19"/>
    <w:rsid w:val="00603703"/>
    <w:rsid w:val="00675027"/>
    <w:rsid w:val="007D09F2"/>
    <w:rsid w:val="007F42DB"/>
    <w:rsid w:val="00916B31"/>
    <w:rsid w:val="00926A12"/>
    <w:rsid w:val="009E7F03"/>
    <w:rsid w:val="00A67A44"/>
    <w:rsid w:val="00AF2BC6"/>
    <w:rsid w:val="00B92386"/>
    <w:rsid w:val="00C40701"/>
    <w:rsid w:val="00D6253B"/>
    <w:rsid w:val="00D904CB"/>
    <w:rsid w:val="00E77A48"/>
    <w:rsid w:val="00EC0FFF"/>
    <w:rsid w:val="00F30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08046B"/>
  <w15:chartTrackingRefBased/>
  <w15:docId w15:val="{B9D99F6A-818C-4E99-BB33-553B8370B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04CB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EC0FFF"/>
    <w:pPr>
      <w:keepNext/>
      <w:ind w:firstLine="540"/>
      <w:jc w:val="both"/>
      <w:outlineLvl w:val="0"/>
    </w:pPr>
    <w:rPr>
      <w:sz w:val="28"/>
      <w:lang w:eastAsia="ko-KR"/>
    </w:rPr>
  </w:style>
  <w:style w:type="paragraph" w:styleId="2">
    <w:name w:val="heading 2"/>
    <w:basedOn w:val="a"/>
    <w:next w:val="a"/>
    <w:link w:val="20"/>
    <w:qFormat/>
    <w:rsid w:val="00EC0FFF"/>
    <w:pPr>
      <w:keepNext/>
      <w:jc w:val="both"/>
      <w:outlineLvl w:val="1"/>
    </w:pPr>
    <w:rPr>
      <w:sz w:val="28"/>
      <w:lang w:val="en-US"/>
    </w:rPr>
  </w:style>
  <w:style w:type="paragraph" w:styleId="3">
    <w:name w:val="heading 3"/>
    <w:basedOn w:val="a"/>
    <w:next w:val="a"/>
    <w:link w:val="30"/>
    <w:qFormat/>
    <w:rsid w:val="00916B3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916B3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EC0FFF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EC0FFF"/>
    <w:pPr>
      <w:spacing w:before="240" w:after="60"/>
      <w:outlineLvl w:val="5"/>
    </w:pPr>
    <w:rPr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EC0FFF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904CB"/>
    <w:pPr>
      <w:jc w:val="both"/>
    </w:pPr>
  </w:style>
  <w:style w:type="character" w:customStyle="1" w:styleId="a4">
    <w:name w:val="Основной текст Знак"/>
    <w:link w:val="a3"/>
    <w:rsid w:val="00D904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D904CB"/>
    <w:pPr>
      <w:ind w:firstLine="540"/>
      <w:jc w:val="both"/>
    </w:pPr>
    <w:rPr>
      <w:sz w:val="28"/>
    </w:rPr>
  </w:style>
  <w:style w:type="character" w:customStyle="1" w:styleId="a6">
    <w:name w:val="Основной текст с отступом Знак"/>
    <w:link w:val="a5"/>
    <w:rsid w:val="00D904C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7">
    <w:name w:val="Знак Знак Знак Знак Знак Знак Знак"/>
    <w:basedOn w:val="a"/>
    <w:autoRedefine/>
    <w:rsid w:val="00075C1F"/>
    <w:pPr>
      <w:spacing w:after="160" w:line="240" w:lineRule="exact"/>
    </w:pPr>
    <w:rPr>
      <w:sz w:val="28"/>
      <w:szCs w:val="20"/>
      <w:lang w:val="en-US" w:eastAsia="en-US"/>
    </w:rPr>
  </w:style>
  <w:style w:type="character" w:customStyle="1" w:styleId="30">
    <w:name w:val="Заголовок 3 Знак"/>
    <w:link w:val="3"/>
    <w:rsid w:val="00916B31"/>
    <w:rPr>
      <w:rFonts w:ascii="Arial" w:eastAsia="Times New Roman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rsid w:val="00916B31"/>
    <w:rPr>
      <w:rFonts w:ascii="Times New Roman" w:eastAsia="Times New Roman" w:hAnsi="Times New Roman"/>
      <w:b/>
      <w:bCs/>
      <w:sz w:val="28"/>
      <w:szCs w:val="28"/>
    </w:rPr>
  </w:style>
  <w:style w:type="paragraph" w:styleId="21">
    <w:name w:val="Body Text 2"/>
    <w:basedOn w:val="a"/>
    <w:link w:val="22"/>
    <w:rsid w:val="00916B31"/>
    <w:pPr>
      <w:spacing w:after="120" w:line="480" w:lineRule="auto"/>
    </w:pPr>
  </w:style>
  <w:style w:type="character" w:customStyle="1" w:styleId="22">
    <w:name w:val="Основной текст 2 Знак"/>
    <w:link w:val="21"/>
    <w:rsid w:val="00916B31"/>
    <w:rPr>
      <w:rFonts w:ascii="Times New Roman" w:eastAsia="Times New Roman" w:hAnsi="Times New Roman"/>
      <w:sz w:val="24"/>
      <w:szCs w:val="24"/>
    </w:rPr>
  </w:style>
  <w:style w:type="paragraph" w:styleId="a8">
    <w:name w:val="Title"/>
    <w:basedOn w:val="a"/>
    <w:link w:val="a9"/>
    <w:qFormat/>
    <w:rsid w:val="00916B31"/>
    <w:pPr>
      <w:autoSpaceDE w:val="0"/>
      <w:autoSpaceDN w:val="0"/>
      <w:jc w:val="center"/>
    </w:pPr>
    <w:rPr>
      <w:b/>
      <w:bCs/>
      <w:i/>
      <w:iCs/>
      <w:szCs w:val="28"/>
    </w:rPr>
  </w:style>
  <w:style w:type="character" w:customStyle="1" w:styleId="a9">
    <w:name w:val="Заголовок Знак"/>
    <w:link w:val="a8"/>
    <w:rsid w:val="00916B31"/>
    <w:rPr>
      <w:rFonts w:ascii="Times New Roman" w:eastAsia="Times New Roman" w:hAnsi="Times New Roman"/>
      <w:b/>
      <w:bCs/>
      <w:i/>
      <w:iCs/>
      <w:sz w:val="24"/>
      <w:szCs w:val="28"/>
    </w:rPr>
  </w:style>
  <w:style w:type="paragraph" w:styleId="aa">
    <w:name w:val="Subtitle"/>
    <w:basedOn w:val="a"/>
    <w:link w:val="ab"/>
    <w:qFormat/>
    <w:rsid w:val="00916B31"/>
    <w:rPr>
      <w:b/>
      <w:sz w:val="28"/>
      <w:szCs w:val="20"/>
    </w:rPr>
  </w:style>
  <w:style w:type="character" w:customStyle="1" w:styleId="ab">
    <w:name w:val="Подзаголовок Знак"/>
    <w:link w:val="aa"/>
    <w:rsid w:val="00916B31"/>
    <w:rPr>
      <w:rFonts w:ascii="Times New Roman" w:eastAsia="Times New Roman" w:hAnsi="Times New Roman"/>
      <w:b/>
      <w:sz w:val="28"/>
    </w:rPr>
  </w:style>
  <w:style w:type="paragraph" w:styleId="ac">
    <w:name w:val="caption"/>
    <w:basedOn w:val="a"/>
    <w:next w:val="a"/>
    <w:qFormat/>
    <w:rsid w:val="00481028"/>
    <w:pPr>
      <w:jc w:val="both"/>
    </w:pPr>
    <w:rPr>
      <w:sz w:val="28"/>
    </w:rPr>
  </w:style>
  <w:style w:type="character" w:customStyle="1" w:styleId="10">
    <w:name w:val="Заголовок 1 Знак"/>
    <w:basedOn w:val="a0"/>
    <w:link w:val="1"/>
    <w:rsid w:val="00EC0FFF"/>
    <w:rPr>
      <w:rFonts w:ascii="Times New Roman" w:eastAsia="Times New Roman" w:hAnsi="Times New Roman"/>
      <w:sz w:val="28"/>
      <w:szCs w:val="24"/>
      <w:lang w:eastAsia="ko-KR"/>
    </w:rPr>
  </w:style>
  <w:style w:type="character" w:customStyle="1" w:styleId="20">
    <w:name w:val="Заголовок 2 Знак"/>
    <w:basedOn w:val="a0"/>
    <w:link w:val="2"/>
    <w:rsid w:val="00EC0FFF"/>
    <w:rPr>
      <w:rFonts w:ascii="Times New Roman" w:eastAsia="Times New Roman" w:hAnsi="Times New Roman"/>
      <w:sz w:val="28"/>
      <w:szCs w:val="24"/>
      <w:lang w:val="en-US"/>
    </w:rPr>
  </w:style>
  <w:style w:type="character" w:customStyle="1" w:styleId="50">
    <w:name w:val="Заголовок 5 Знак"/>
    <w:basedOn w:val="a0"/>
    <w:link w:val="5"/>
    <w:rsid w:val="00EC0FFF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rsid w:val="00EC0FFF"/>
    <w:rPr>
      <w:rFonts w:ascii="Times New Roman" w:eastAsia="Times New Roman" w:hAnsi="Times New Roman"/>
      <w:b/>
      <w:bCs/>
      <w:sz w:val="22"/>
      <w:szCs w:val="22"/>
    </w:rPr>
  </w:style>
  <w:style w:type="character" w:customStyle="1" w:styleId="90">
    <w:name w:val="Заголовок 9 Знак"/>
    <w:basedOn w:val="a0"/>
    <w:link w:val="9"/>
    <w:rsid w:val="00EC0FFF"/>
    <w:rPr>
      <w:rFonts w:ascii="Arial" w:eastAsia="Times New Roman" w:hAnsi="Arial" w:cs="Arial"/>
      <w:sz w:val="22"/>
      <w:szCs w:val="22"/>
    </w:rPr>
  </w:style>
  <w:style w:type="numbering" w:customStyle="1" w:styleId="11">
    <w:name w:val="Нет списка1"/>
    <w:next w:val="a2"/>
    <w:semiHidden/>
    <w:rsid w:val="00EC0FFF"/>
  </w:style>
  <w:style w:type="paragraph" w:styleId="23">
    <w:name w:val="Body Text Indent 2"/>
    <w:basedOn w:val="a"/>
    <w:link w:val="24"/>
    <w:rsid w:val="00EC0FFF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EC0FFF"/>
    <w:rPr>
      <w:rFonts w:ascii="Times New Roman" w:eastAsia="Times New Roman" w:hAnsi="Times New Roman"/>
      <w:sz w:val="24"/>
      <w:szCs w:val="24"/>
    </w:rPr>
  </w:style>
  <w:style w:type="paragraph" w:customStyle="1" w:styleId="12">
    <w:name w:val="Стиль1"/>
    <w:basedOn w:val="a"/>
    <w:rsid w:val="00EC0FFF"/>
    <w:pPr>
      <w:autoSpaceDE w:val="0"/>
      <w:autoSpaceDN w:val="0"/>
      <w:spacing w:before="40" w:line="360" w:lineRule="auto"/>
      <w:ind w:firstLine="567"/>
      <w:jc w:val="both"/>
    </w:pPr>
    <w:rPr>
      <w:sz w:val="28"/>
      <w:szCs w:val="28"/>
    </w:rPr>
  </w:style>
  <w:style w:type="paragraph" w:styleId="ad">
    <w:name w:val="List Number"/>
    <w:basedOn w:val="12"/>
    <w:rsid w:val="00EC0FFF"/>
    <w:pPr>
      <w:tabs>
        <w:tab w:val="num" w:pos="360"/>
      </w:tabs>
      <w:ind w:left="360" w:hanging="360"/>
    </w:pPr>
  </w:style>
  <w:style w:type="paragraph" w:styleId="ae">
    <w:name w:val="header"/>
    <w:basedOn w:val="a"/>
    <w:link w:val="af"/>
    <w:rsid w:val="00EC0FFF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rsid w:val="00EC0FFF"/>
    <w:rPr>
      <w:rFonts w:ascii="Times New Roman" w:eastAsia="Times New Roman" w:hAnsi="Times New Roman"/>
      <w:sz w:val="24"/>
      <w:szCs w:val="24"/>
    </w:rPr>
  </w:style>
  <w:style w:type="character" w:styleId="af0">
    <w:name w:val="page number"/>
    <w:basedOn w:val="a0"/>
    <w:rsid w:val="00EC0FFF"/>
  </w:style>
  <w:style w:type="paragraph" w:styleId="31">
    <w:name w:val="Body Text Indent 3"/>
    <w:basedOn w:val="a"/>
    <w:link w:val="32"/>
    <w:rsid w:val="00EC0FFF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EC0FFF"/>
    <w:rPr>
      <w:rFonts w:ascii="Times New Roman" w:eastAsia="Times New Roman" w:hAnsi="Times New Roman"/>
      <w:sz w:val="16"/>
      <w:szCs w:val="16"/>
    </w:rPr>
  </w:style>
  <w:style w:type="paragraph" w:styleId="af1">
    <w:name w:val="List Paragraph"/>
    <w:basedOn w:val="a"/>
    <w:uiPriority w:val="34"/>
    <w:qFormat/>
    <w:rsid w:val="00EC0F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7.bin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5.bin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9" Type="http://schemas.openxmlformats.org/officeDocument/2006/relationships/oleObject" Target="embeddings/oleObject12.bin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8" Type="http://schemas.openxmlformats.org/officeDocument/2006/relationships/fontTable" Target="fontTable.xml"/><Relationship Id="rId5" Type="http://schemas.openxmlformats.org/officeDocument/2006/relationships/webSettings" Target="webSettings.xml"/><Relationship Id="rId19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3" Type="http://schemas.openxmlformats.org/officeDocument/2006/relationships/styles" Target="style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theme" Target="theme/theme1.xml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54" Type="http://schemas.openxmlformats.org/officeDocument/2006/relationships/image" Target="media/image25.wmf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image" Target="media/image24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4816DF-98A8-42E1-AACD-FC8AB1E08C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380</Words>
  <Characters>2168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2543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ДиаРуста</dc:creator>
  <cp:keywords/>
  <cp:lastModifiedBy>PC</cp:lastModifiedBy>
  <cp:revision>9</cp:revision>
  <cp:lastPrinted>2022-02-03T16:49:00Z</cp:lastPrinted>
  <dcterms:created xsi:type="dcterms:W3CDTF">2022-02-03T17:07:00Z</dcterms:created>
  <dcterms:modified xsi:type="dcterms:W3CDTF">2025-12-03T10:17:00Z</dcterms:modified>
</cp:coreProperties>
</file>